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761D98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761D98">
        <w:rPr>
          <w:rFonts w:ascii="Arial Black" w:hAnsi="Arial Black"/>
          <w:sz w:val="18"/>
          <w:szCs w:val="18"/>
          <w:lang w:bidi="ar-MA"/>
        </w:rPr>
        <w:t>01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761D98">
        <w:rPr>
          <w:rFonts w:ascii="Arial Black" w:hAnsi="Arial Black"/>
          <w:sz w:val="18"/>
          <w:szCs w:val="18"/>
          <w:lang w:bidi="ar-MA"/>
        </w:rPr>
        <w:t>8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761D98" w:rsidRDefault="00C37307" w:rsidP="00761D98">
      <w:pPr>
        <w:widowControl w:val="0"/>
        <w:rPr>
          <w:rFonts w:ascii="Arial Black" w:hAnsi="Arial Black"/>
          <w:b/>
          <w:bCs/>
          <w:sz w:val="20"/>
          <w:szCs w:val="20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="00926D77">
        <w:rPr>
          <w:sz w:val="16"/>
          <w:szCs w:val="16"/>
        </w:rPr>
        <w:t xml:space="preserve"> : </w:t>
      </w:r>
      <w:r w:rsidR="00761D98" w:rsidRPr="009151E3">
        <w:rPr>
          <w:rFonts w:ascii="Arial Black" w:hAnsi="Arial Black"/>
          <w:b/>
          <w:bCs/>
          <w:sz w:val="20"/>
          <w:szCs w:val="20"/>
        </w:rPr>
        <w:t>Aménagement et Gros Travaux de Maintenance de Bâtiments Fourrière  Municipal de Salé</w:t>
      </w:r>
    </w:p>
    <w:p w:rsidR="00761D98" w:rsidRDefault="00761D98" w:rsidP="00761D98">
      <w:pPr>
        <w:widowControl w:val="0"/>
        <w:rPr>
          <w:rFonts w:ascii="Arial Black" w:hAnsi="Arial Black"/>
          <w:b/>
          <w:bCs/>
          <w:sz w:val="20"/>
          <w:szCs w:val="20"/>
        </w:rPr>
      </w:pPr>
    </w:p>
    <w:p w:rsidR="00C37307" w:rsidRPr="00356173" w:rsidRDefault="00855866" w:rsidP="00761D98">
      <w:pPr>
        <w:widowControl w:val="0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FD1B5E">
        <w:rPr>
          <w:rFonts w:ascii="Arial Black" w:hAnsi="Arial Black" w:cs="Arial"/>
          <w:b/>
          <w:sz w:val="20"/>
          <w:szCs w:val="20"/>
        </w:rPr>
        <w:t xml:space="preserve"> </w:t>
      </w:r>
      <w:r w:rsidR="00C37307"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763AC"/>
    <w:rsid w:val="002B534A"/>
    <w:rsid w:val="002C3770"/>
    <w:rsid w:val="003071C7"/>
    <w:rsid w:val="0038107F"/>
    <w:rsid w:val="0051362A"/>
    <w:rsid w:val="005A5EED"/>
    <w:rsid w:val="005E5077"/>
    <w:rsid w:val="00616EC8"/>
    <w:rsid w:val="00750986"/>
    <w:rsid w:val="00761D98"/>
    <w:rsid w:val="007762CA"/>
    <w:rsid w:val="007950EE"/>
    <w:rsid w:val="00802D6F"/>
    <w:rsid w:val="00843127"/>
    <w:rsid w:val="00855866"/>
    <w:rsid w:val="008A539B"/>
    <w:rsid w:val="00926D77"/>
    <w:rsid w:val="00960A17"/>
    <w:rsid w:val="009A69F8"/>
    <w:rsid w:val="009B492F"/>
    <w:rsid w:val="00A134D4"/>
    <w:rsid w:val="00A32F71"/>
    <w:rsid w:val="00A35FEB"/>
    <w:rsid w:val="00A86707"/>
    <w:rsid w:val="00C21995"/>
    <w:rsid w:val="00C37307"/>
    <w:rsid w:val="00C94183"/>
    <w:rsid w:val="00DC1E76"/>
    <w:rsid w:val="00E44F28"/>
    <w:rsid w:val="00EB3786"/>
    <w:rsid w:val="00F178EC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600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26</cp:revision>
  <cp:lastPrinted>2015-01-06T10:25:00Z</cp:lastPrinted>
  <dcterms:created xsi:type="dcterms:W3CDTF">2014-06-06T09:26:00Z</dcterms:created>
  <dcterms:modified xsi:type="dcterms:W3CDTF">2017-12-11T10:14:00Z</dcterms:modified>
</cp:coreProperties>
</file>